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63" w:rsidRPr="0029766B" w:rsidRDefault="00E90763" w:rsidP="00E90763">
      <w:pPr>
        <w:jc w:val="center"/>
        <w:rPr>
          <w:rFonts w:ascii="Arial" w:hAnsi="Arial" w:cs="Arial"/>
          <w:sz w:val="24"/>
        </w:rPr>
      </w:pPr>
      <w:r w:rsidRPr="0029766B">
        <w:rPr>
          <w:rFonts w:ascii="Arial" w:hAnsi="Arial" w:cs="Arial"/>
          <w:sz w:val="24"/>
        </w:rPr>
        <w:t>КРАСНОДАРСКИЙ КРАЙ</w:t>
      </w:r>
      <w:bookmarkStart w:id="0" w:name="_GoBack"/>
      <w:bookmarkEnd w:id="0"/>
    </w:p>
    <w:p w:rsidR="00E90763" w:rsidRPr="0029766B" w:rsidRDefault="00E90763" w:rsidP="00E90763">
      <w:pPr>
        <w:pStyle w:val="a9"/>
        <w:ind w:firstLine="0"/>
        <w:rPr>
          <w:rFonts w:ascii="Arial" w:hAnsi="Arial" w:cs="Arial"/>
          <w:sz w:val="24"/>
          <w:szCs w:val="24"/>
        </w:rPr>
      </w:pPr>
      <w:r w:rsidRPr="0029766B">
        <w:rPr>
          <w:rFonts w:ascii="Arial" w:hAnsi="Arial" w:cs="Arial"/>
          <w:sz w:val="24"/>
          <w:szCs w:val="24"/>
        </w:rPr>
        <w:t>СЛАВЯНСКИЙ РАЙОН</w:t>
      </w:r>
    </w:p>
    <w:p w:rsidR="00E90763" w:rsidRPr="0029766B" w:rsidRDefault="00E90763" w:rsidP="00E90763">
      <w:pPr>
        <w:pStyle w:val="a9"/>
        <w:ind w:firstLine="0"/>
        <w:rPr>
          <w:rFonts w:ascii="Arial" w:hAnsi="Arial" w:cs="Arial"/>
          <w:sz w:val="24"/>
          <w:szCs w:val="24"/>
        </w:rPr>
      </w:pPr>
      <w:r w:rsidRPr="0029766B">
        <w:rPr>
          <w:rFonts w:ascii="Arial" w:hAnsi="Arial" w:cs="Arial"/>
          <w:sz w:val="24"/>
          <w:szCs w:val="24"/>
        </w:rPr>
        <w:t>АДМИНИСТРАЦИЯ МУНИЦИПАЛЬНОГО ОБРАЗОВАНИЯ</w:t>
      </w:r>
    </w:p>
    <w:p w:rsidR="00E90763" w:rsidRPr="0029766B" w:rsidRDefault="00E90763" w:rsidP="00E90763">
      <w:pPr>
        <w:pStyle w:val="a9"/>
        <w:ind w:firstLine="0"/>
        <w:rPr>
          <w:rFonts w:ascii="Arial" w:hAnsi="Arial" w:cs="Arial"/>
          <w:sz w:val="24"/>
          <w:szCs w:val="24"/>
        </w:rPr>
      </w:pPr>
      <w:r w:rsidRPr="0029766B">
        <w:rPr>
          <w:rFonts w:ascii="Arial" w:hAnsi="Arial" w:cs="Arial"/>
          <w:sz w:val="24"/>
          <w:szCs w:val="24"/>
        </w:rPr>
        <w:t>СЛАВЯНСКИЙ РАЙОН</w:t>
      </w:r>
    </w:p>
    <w:p w:rsidR="00E90763" w:rsidRPr="0029766B" w:rsidRDefault="00E90763" w:rsidP="00E90763">
      <w:pPr>
        <w:pStyle w:val="a9"/>
        <w:ind w:firstLine="0"/>
        <w:rPr>
          <w:rFonts w:ascii="Arial" w:hAnsi="Arial" w:cs="Arial"/>
          <w:sz w:val="24"/>
          <w:szCs w:val="24"/>
        </w:rPr>
      </w:pPr>
    </w:p>
    <w:p w:rsidR="00E90763" w:rsidRPr="0029766B" w:rsidRDefault="00E90763" w:rsidP="00E90763">
      <w:pPr>
        <w:pStyle w:val="a9"/>
        <w:ind w:firstLine="0"/>
        <w:rPr>
          <w:rFonts w:ascii="Arial" w:hAnsi="Arial" w:cs="Arial"/>
          <w:sz w:val="24"/>
          <w:szCs w:val="24"/>
        </w:rPr>
      </w:pPr>
      <w:r w:rsidRPr="0029766B">
        <w:rPr>
          <w:rFonts w:ascii="Arial" w:hAnsi="Arial" w:cs="Arial"/>
          <w:sz w:val="24"/>
          <w:szCs w:val="24"/>
        </w:rPr>
        <w:t>ПОСТАНОВЛЕНИЕ</w:t>
      </w:r>
    </w:p>
    <w:p w:rsidR="00E90763" w:rsidRPr="0029766B" w:rsidRDefault="00E90763" w:rsidP="00E90763">
      <w:pPr>
        <w:jc w:val="center"/>
        <w:rPr>
          <w:rFonts w:ascii="Arial" w:hAnsi="Arial" w:cs="Arial"/>
          <w:sz w:val="24"/>
        </w:rPr>
      </w:pPr>
    </w:p>
    <w:p w:rsidR="00E90763" w:rsidRPr="0029766B" w:rsidRDefault="00E90763" w:rsidP="00E90763">
      <w:pPr>
        <w:jc w:val="center"/>
        <w:rPr>
          <w:rFonts w:ascii="Arial" w:hAnsi="Arial" w:cs="Arial"/>
          <w:sz w:val="24"/>
        </w:rPr>
      </w:pPr>
      <w:r w:rsidRPr="0029766B">
        <w:rPr>
          <w:rFonts w:ascii="Arial" w:hAnsi="Arial" w:cs="Arial"/>
          <w:sz w:val="24"/>
        </w:rPr>
        <w:t>0</w:t>
      </w:r>
      <w:r>
        <w:rPr>
          <w:rFonts w:ascii="Arial" w:hAnsi="Arial" w:cs="Arial"/>
          <w:sz w:val="24"/>
        </w:rPr>
        <w:t>8</w:t>
      </w:r>
      <w:r w:rsidRPr="0029766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сентябр</w:t>
      </w:r>
      <w:r w:rsidRPr="0029766B">
        <w:rPr>
          <w:rFonts w:ascii="Arial" w:hAnsi="Arial" w:cs="Arial"/>
          <w:sz w:val="24"/>
        </w:rPr>
        <w:t>я 2016 года</w:t>
      </w:r>
      <w:r w:rsidRPr="0029766B">
        <w:rPr>
          <w:rFonts w:ascii="Arial" w:hAnsi="Arial" w:cs="Arial"/>
          <w:sz w:val="24"/>
        </w:rPr>
        <w:tab/>
      </w:r>
      <w:r w:rsidRPr="0029766B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  </w:t>
      </w:r>
      <w:r w:rsidRPr="0029766B">
        <w:rPr>
          <w:rFonts w:ascii="Arial" w:hAnsi="Arial" w:cs="Arial"/>
          <w:sz w:val="24"/>
        </w:rPr>
        <w:t xml:space="preserve">    № </w:t>
      </w:r>
      <w:r>
        <w:rPr>
          <w:rFonts w:ascii="Arial" w:hAnsi="Arial" w:cs="Arial"/>
          <w:sz w:val="24"/>
        </w:rPr>
        <w:t>1590</w:t>
      </w:r>
      <w:r w:rsidRPr="0029766B">
        <w:rPr>
          <w:rFonts w:ascii="Arial" w:hAnsi="Arial" w:cs="Arial"/>
          <w:sz w:val="24"/>
        </w:rPr>
        <w:t xml:space="preserve"> </w:t>
      </w:r>
      <w:r w:rsidRPr="0029766B">
        <w:rPr>
          <w:rFonts w:ascii="Arial" w:hAnsi="Arial" w:cs="Arial"/>
          <w:sz w:val="24"/>
        </w:rPr>
        <w:tab/>
      </w:r>
      <w:r w:rsidRPr="0029766B">
        <w:rPr>
          <w:rFonts w:ascii="Arial" w:hAnsi="Arial" w:cs="Arial"/>
          <w:sz w:val="24"/>
        </w:rPr>
        <w:tab/>
        <w:t>г. Славянск-на-Кубани</w:t>
      </w:r>
    </w:p>
    <w:p w:rsidR="00E90763" w:rsidRPr="00643E93" w:rsidRDefault="00E90763" w:rsidP="00E90763">
      <w:pPr>
        <w:jc w:val="center"/>
        <w:rPr>
          <w:sz w:val="24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изменений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года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C6511C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</w:t>
      </w:r>
      <w:r w:rsidR="00C6511C">
        <w:rPr>
          <w:b/>
          <w:sz w:val="28"/>
          <w:szCs w:val="28"/>
        </w:rPr>
        <w:t xml:space="preserve"> </w:t>
      </w:r>
    </w:p>
    <w:p w:rsidR="00AC0B95" w:rsidRPr="006B7069" w:rsidRDefault="00C6511C" w:rsidP="00AC0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2015-2017 годы</w:t>
      </w:r>
      <w:r w:rsidR="00AC0B95" w:rsidRPr="006B7069">
        <w:rPr>
          <w:b/>
          <w:sz w:val="28"/>
          <w:szCs w:val="28"/>
        </w:rPr>
        <w:t>»</w:t>
      </w:r>
    </w:p>
    <w:p w:rsidR="004319DA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Default="00BD706C" w:rsidP="00DB79F1">
      <w:pPr>
        <w:ind w:firstLine="709"/>
        <w:jc w:val="both"/>
        <w:rPr>
          <w:color w:val="000000"/>
          <w:sz w:val="28"/>
          <w:szCs w:val="28"/>
        </w:rPr>
      </w:pPr>
      <w:r w:rsidRPr="006B7069">
        <w:rPr>
          <w:color w:val="000000"/>
          <w:sz w:val="28"/>
          <w:szCs w:val="28"/>
        </w:rPr>
        <w:t xml:space="preserve">В целях создания благоприятного предпринимательского климата и условий для ведения бизнеса, повышения инновационной активности бизнеса, </w:t>
      </w:r>
      <w:proofErr w:type="gramStart"/>
      <w:r w:rsidRPr="006B7069">
        <w:rPr>
          <w:color w:val="000000"/>
          <w:sz w:val="28"/>
          <w:szCs w:val="28"/>
        </w:rPr>
        <w:t>создания условий для устойчивого экономического развития</w:t>
      </w:r>
      <w:r>
        <w:rPr>
          <w:color w:val="000000"/>
          <w:sz w:val="28"/>
          <w:szCs w:val="28"/>
        </w:rPr>
        <w:t>,</w:t>
      </w:r>
      <w:r w:rsidRPr="006B7069">
        <w:rPr>
          <w:color w:val="000000"/>
          <w:sz w:val="28"/>
          <w:szCs w:val="28"/>
        </w:rPr>
        <w:t xml:space="preserve"> в соответстви</w:t>
      </w:r>
      <w:r>
        <w:rPr>
          <w:color w:val="000000"/>
          <w:sz w:val="28"/>
          <w:szCs w:val="28"/>
        </w:rPr>
        <w:t>и со статье</w:t>
      </w:r>
      <w:r w:rsidRPr="006B7069">
        <w:rPr>
          <w:color w:val="000000"/>
          <w:sz w:val="28"/>
          <w:szCs w:val="28"/>
        </w:rPr>
        <w:t>й 179 Бюджетного</w:t>
      </w:r>
      <w:r>
        <w:rPr>
          <w:color w:val="000000"/>
          <w:sz w:val="28"/>
          <w:szCs w:val="28"/>
        </w:rPr>
        <w:t xml:space="preserve"> кодекса Российской Федерации, ф</w:t>
      </w:r>
      <w:r w:rsidRPr="006B7069">
        <w:rPr>
          <w:color w:val="000000"/>
          <w:sz w:val="28"/>
          <w:szCs w:val="28"/>
        </w:rPr>
        <w:t>едеральным закон</w:t>
      </w:r>
      <w:r>
        <w:rPr>
          <w:color w:val="000000"/>
          <w:sz w:val="28"/>
          <w:szCs w:val="28"/>
        </w:rPr>
        <w:t>ом</w:t>
      </w:r>
      <w:r w:rsidRPr="006B7069">
        <w:rPr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Федерации», постановлением администрации муниципального образования </w:t>
      </w:r>
      <w:r>
        <w:rPr>
          <w:color w:val="000000"/>
          <w:sz w:val="28"/>
          <w:szCs w:val="28"/>
        </w:rPr>
        <w:t xml:space="preserve">Славянский </w:t>
      </w:r>
      <w:r w:rsidRPr="006B7069">
        <w:rPr>
          <w:color w:val="000000"/>
          <w:sz w:val="28"/>
          <w:szCs w:val="28"/>
        </w:rPr>
        <w:t xml:space="preserve"> район от 18 </w:t>
      </w:r>
      <w:r>
        <w:rPr>
          <w:color w:val="000000"/>
          <w:sz w:val="28"/>
          <w:szCs w:val="28"/>
        </w:rPr>
        <w:t>августа</w:t>
      </w:r>
      <w:r w:rsidRPr="006B7069">
        <w:rPr>
          <w:color w:val="000000"/>
          <w:sz w:val="28"/>
          <w:szCs w:val="28"/>
        </w:rPr>
        <w:t xml:space="preserve"> 2014 года</w:t>
      </w:r>
      <w:proofErr w:type="gramEnd"/>
      <w:r>
        <w:rPr>
          <w:color w:val="000000"/>
          <w:sz w:val="28"/>
          <w:szCs w:val="28"/>
        </w:rPr>
        <w:t xml:space="preserve"> </w:t>
      </w:r>
      <w:r w:rsidRPr="006B706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2137</w:t>
      </w:r>
      <w:r w:rsidRPr="006B7069">
        <w:rPr>
          <w:color w:val="000000"/>
          <w:sz w:val="28"/>
          <w:szCs w:val="28"/>
        </w:rPr>
        <w:t xml:space="preserve"> </w:t>
      </w:r>
      <w:r w:rsidR="00C61CA7">
        <w:rPr>
          <w:color w:val="000000"/>
          <w:sz w:val="28"/>
          <w:szCs w:val="28"/>
        </w:rPr>
        <w:t xml:space="preserve">                              </w:t>
      </w:r>
      <w:r w:rsidRPr="006B7069">
        <w:rPr>
          <w:color w:val="000000"/>
          <w:sz w:val="28"/>
          <w:szCs w:val="28"/>
        </w:rPr>
        <w:t xml:space="preserve">«Об </w:t>
      </w:r>
      <w:r>
        <w:rPr>
          <w:color w:val="000000"/>
          <w:sz w:val="28"/>
          <w:szCs w:val="28"/>
        </w:rPr>
        <w:t xml:space="preserve">утверждении Порядка принятия решений о разработке, формирования, реализации и оценки эффективности реализации </w:t>
      </w:r>
      <w:r w:rsidRPr="006B7069">
        <w:rPr>
          <w:color w:val="000000"/>
          <w:sz w:val="28"/>
          <w:szCs w:val="28"/>
        </w:rPr>
        <w:t xml:space="preserve">муниципальных программ муниципального образования </w:t>
      </w:r>
      <w:r>
        <w:rPr>
          <w:color w:val="000000"/>
          <w:sz w:val="28"/>
          <w:szCs w:val="28"/>
        </w:rPr>
        <w:t xml:space="preserve">Славянский </w:t>
      </w:r>
      <w:r w:rsidRPr="006B7069">
        <w:rPr>
          <w:color w:val="000000"/>
          <w:sz w:val="28"/>
          <w:szCs w:val="28"/>
        </w:rPr>
        <w:t>район</w:t>
      </w:r>
      <w:r>
        <w:rPr>
          <w:color w:val="000000"/>
          <w:sz w:val="28"/>
          <w:szCs w:val="28"/>
        </w:rPr>
        <w:t xml:space="preserve">» </w:t>
      </w:r>
      <w:proofErr w:type="gramStart"/>
      <w:r w:rsidR="00AC0B95" w:rsidRPr="00BD706C">
        <w:rPr>
          <w:color w:val="000000"/>
          <w:sz w:val="28"/>
          <w:szCs w:val="28"/>
        </w:rPr>
        <w:t>п</w:t>
      </w:r>
      <w:proofErr w:type="gramEnd"/>
      <w:r w:rsidR="00AC0B95" w:rsidRPr="00BD706C">
        <w:rPr>
          <w:color w:val="000000"/>
          <w:sz w:val="28"/>
          <w:szCs w:val="28"/>
        </w:rPr>
        <w:t xml:space="preserve"> о с т а н о в л я ю:</w:t>
      </w:r>
    </w:p>
    <w:p w:rsidR="00376F8B" w:rsidRPr="0097768D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7768D">
        <w:rPr>
          <w:color w:val="000000"/>
          <w:sz w:val="28"/>
          <w:szCs w:val="28"/>
        </w:rPr>
        <w:t xml:space="preserve">1. </w:t>
      </w:r>
      <w:r w:rsidRPr="0097768D">
        <w:rPr>
          <w:sz w:val="28"/>
          <w:szCs w:val="28"/>
        </w:rPr>
        <w:t>Внести в постановление администрации муниципального образования Славянский район от 8</w:t>
      </w:r>
      <w:r w:rsidR="00827CD3" w:rsidRPr="0097768D">
        <w:rPr>
          <w:sz w:val="28"/>
          <w:szCs w:val="28"/>
        </w:rPr>
        <w:t xml:space="preserve"> </w:t>
      </w:r>
      <w:r w:rsidRPr="0097768D">
        <w:rPr>
          <w:sz w:val="28"/>
          <w:szCs w:val="28"/>
        </w:rPr>
        <w:t>декабря 2015 года № 3224 «</w:t>
      </w:r>
      <w:r w:rsidR="0097768D" w:rsidRPr="0097768D">
        <w:rPr>
          <w:sz w:val="28"/>
          <w:szCs w:val="28"/>
        </w:rPr>
        <w:t xml:space="preserve">Об утверждении </w:t>
      </w:r>
      <w:r w:rsidR="0097768D">
        <w:rPr>
          <w:sz w:val="28"/>
          <w:szCs w:val="28"/>
        </w:rPr>
        <w:t>м</w:t>
      </w:r>
      <w:r w:rsidR="0097768D" w:rsidRPr="0097768D">
        <w:rPr>
          <w:sz w:val="28"/>
          <w:szCs w:val="28"/>
        </w:rPr>
        <w:t xml:space="preserve">униципальной программы 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муниципального образования Славянский район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«Экономическое развитие и инновационная экономика на 2015-2017 годы»</w:t>
      </w:r>
      <w:r w:rsidR="0097768D">
        <w:rPr>
          <w:sz w:val="28"/>
          <w:szCs w:val="28"/>
        </w:rPr>
        <w:t xml:space="preserve"> </w:t>
      </w:r>
      <w:r w:rsidR="00C6511C" w:rsidRPr="0097768D">
        <w:rPr>
          <w:sz w:val="28"/>
          <w:szCs w:val="28"/>
        </w:rPr>
        <w:t>следующи</w:t>
      </w:r>
      <w:r w:rsidRPr="0097768D">
        <w:rPr>
          <w:sz w:val="28"/>
          <w:szCs w:val="28"/>
        </w:rPr>
        <w:t>е изменени</w:t>
      </w:r>
      <w:r w:rsidR="00C6511C" w:rsidRPr="0097768D">
        <w:rPr>
          <w:sz w:val="28"/>
          <w:szCs w:val="28"/>
        </w:rPr>
        <w:t>я</w:t>
      </w:r>
      <w:r w:rsidRPr="0097768D">
        <w:rPr>
          <w:sz w:val="28"/>
          <w:szCs w:val="28"/>
        </w:rPr>
        <w:t xml:space="preserve">: </w:t>
      </w:r>
    </w:p>
    <w:p w:rsidR="003B6C56" w:rsidRDefault="00F26D4B" w:rsidP="003B6C56">
      <w:pPr>
        <w:ind w:firstLine="709"/>
        <w:jc w:val="both"/>
        <w:rPr>
          <w:sz w:val="28"/>
          <w:szCs w:val="28"/>
        </w:rPr>
      </w:pPr>
      <w:r w:rsidRPr="00F26D4B">
        <w:rPr>
          <w:sz w:val="28"/>
          <w:szCs w:val="28"/>
        </w:rPr>
        <w:t xml:space="preserve">1.1. наименование постановления изложить в следующей редакции: </w:t>
      </w:r>
      <w:r w:rsidR="0097768D" w:rsidRPr="0097768D">
        <w:rPr>
          <w:sz w:val="28"/>
          <w:szCs w:val="28"/>
        </w:rPr>
        <w:t xml:space="preserve">«Об утверждении </w:t>
      </w:r>
      <w:r w:rsidR="0097768D">
        <w:rPr>
          <w:sz w:val="28"/>
          <w:szCs w:val="28"/>
        </w:rPr>
        <w:t>м</w:t>
      </w:r>
      <w:r w:rsidR="0097768D" w:rsidRPr="0097768D">
        <w:rPr>
          <w:sz w:val="28"/>
          <w:szCs w:val="28"/>
        </w:rPr>
        <w:t xml:space="preserve">униципальной программы 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муниципального образования Славянский район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«Экономическое развитие и инновационная экономика»</w:t>
      </w:r>
      <w:r w:rsidRPr="00F26D4B">
        <w:rPr>
          <w:sz w:val="28"/>
          <w:szCs w:val="28"/>
        </w:rPr>
        <w:t>;</w:t>
      </w:r>
    </w:p>
    <w:p w:rsidR="00F26D4B" w:rsidRPr="003B6C56" w:rsidRDefault="00F26D4B" w:rsidP="003B6C56">
      <w:pPr>
        <w:ind w:firstLine="709"/>
        <w:jc w:val="both"/>
        <w:rPr>
          <w:sz w:val="28"/>
          <w:szCs w:val="28"/>
        </w:rPr>
      </w:pPr>
      <w:r w:rsidRPr="00F26D4B">
        <w:rPr>
          <w:sz w:val="28"/>
          <w:szCs w:val="28"/>
        </w:rPr>
        <w:t xml:space="preserve">1.2. пункт 1 постановления </w:t>
      </w:r>
      <w:r>
        <w:rPr>
          <w:sz w:val="28"/>
          <w:szCs w:val="28"/>
        </w:rPr>
        <w:t xml:space="preserve">изложить в следующей редакции: </w:t>
      </w:r>
      <w:r w:rsidR="00282D72">
        <w:rPr>
          <w:sz w:val="28"/>
          <w:szCs w:val="28"/>
        </w:rPr>
        <w:t xml:space="preserve">                          </w:t>
      </w:r>
      <w:r w:rsidRPr="003B6C56">
        <w:rPr>
          <w:sz w:val="28"/>
          <w:szCs w:val="28"/>
        </w:rPr>
        <w:t>«</w:t>
      </w:r>
      <w:r w:rsidR="00282D72">
        <w:rPr>
          <w:sz w:val="28"/>
          <w:szCs w:val="28"/>
        </w:rPr>
        <w:t xml:space="preserve">1. </w:t>
      </w:r>
      <w:r w:rsidRPr="003B6C56">
        <w:rPr>
          <w:color w:val="000000"/>
          <w:sz w:val="28"/>
          <w:szCs w:val="28"/>
        </w:rPr>
        <w:t>Утвердить муниципальную программу муниципального образования Славянский район «</w:t>
      </w:r>
      <w:r w:rsidRPr="003B6C56">
        <w:rPr>
          <w:sz w:val="28"/>
          <w:szCs w:val="28"/>
        </w:rPr>
        <w:t>Экономическое развитие и инновационная экономика» согласно приложению к настоящему постановлению».</w:t>
      </w:r>
    </w:p>
    <w:p w:rsidR="00D57289" w:rsidRDefault="00F26D4B" w:rsidP="00D5728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="00D57289">
        <w:rPr>
          <w:color w:val="000000"/>
          <w:sz w:val="28"/>
          <w:szCs w:val="28"/>
        </w:rPr>
        <w:t xml:space="preserve"> </w:t>
      </w:r>
      <w:r w:rsidR="00D57289">
        <w:rPr>
          <w:sz w:val="28"/>
          <w:szCs w:val="28"/>
        </w:rPr>
        <w:t>приложение к постановлению изложить</w:t>
      </w:r>
      <w:r>
        <w:rPr>
          <w:sz w:val="28"/>
          <w:szCs w:val="28"/>
        </w:rPr>
        <w:t xml:space="preserve"> в новой редакции (прилагается).</w:t>
      </w:r>
    </w:p>
    <w:p w:rsidR="00C61CA7" w:rsidRPr="00C61CA7" w:rsidRDefault="00C61CA7" w:rsidP="00C61CA7">
      <w:pPr>
        <w:pStyle w:val="ConsNormal"/>
        <w:widowControl/>
        <w:tabs>
          <w:tab w:val="left" w:pos="10979"/>
        </w:tabs>
        <w:ind w:right="-1" w:firstLine="709"/>
        <w:jc w:val="both"/>
        <w:rPr>
          <w:rFonts w:ascii="Times New Roman" w:hAnsi="Times New Roman" w:cs="Times New Roman"/>
          <w:sz w:val="28"/>
        </w:rPr>
      </w:pPr>
      <w:r w:rsidRPr="00C61CA7">
        <w:rPr>
          <w:rFonts w:ascii="Times New Roman" w:hAnsi="Times New Roman" w:cs="Times New Roman"/>
          <w:sz w:val="28"/>
          <w:szCs w:val="28"/>
        </w:rPr>
        <w:t xml:space="preserve">2. </w:t>
      </w:r>
      <w:r w:rsidR="00621E03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Pr="00C61CA7">
        <w:rPr>
          <w:rFonts w:ascii="Times New Roman" w:hAnsi="Times New Roman" w:cs="Times New Roman"/>
          <w:sz w:val="28"/>
        </w:rPr>
        <w:t>остановление администрации муниципального образования Славян</w:t>
      </w:r>
      <w:r>
        <w:rPr>
          <w:rFonts w:ascii="Times New Roman" w:hAnsi="Times New Roman" w:cs="Times New Roman"/>
          <w:sz w:val="28"/>
        </w:rPr>
        <w:t xml:space="preserve">ский район от </w:t>
      </w:r>
      <w:r w:rsidR="000A0390">
        <w:rPr>
          <w:rFonts w:ascii="Times New Roman" w:hAnsi="Times New Roman" w:cs="Times New Roman"/>
          <w:sz w:val="28"/>
        </w:rPr>
        <w:t>25 марта</w:t>
      </w:r>
      <w:r w:rsidRPr="00C61CA7">
        <w:rPr>
          <w:rFonts w:ascii="Times New Roman" w:hAnsi="Times New Roman" w:cs="Times New Roman"/>
          <w:sz w:val="28"/>
        </w:rPr>
        <w:t xml:space="preserve"> 201</w:t>
      </w:r>
      <w:r w:rsidR="000A0390">
        <w:rPr>
          <w:rFonts w:ascii="Times New Roman" w:hAnsi="Times New Roman" w:cs="Times New Roman"/>
          <w:sz w:val="28"/>
        </w:rPr>
        <w:t>6</w:t>
      </w:r>
      <w:r w:rsidRPr="00C61CA7">
        <w:rPr>
          <w:rFonts w:ascii="Times New Roman" w:hAnsi="Times New Roman" w:cs="Times New Roman"/>
          <w:sz w:val="28"/>
        </w:rPr>
        <w:t xml:space="preserve"> года № </w:t>
      </w:r>
      <w:r w:rsidR="000A0390">
        <w:rPr>
          <w:rFonts w:ascii="Times New Roman" w:hAnsi="Times New Roman" w:cs="Times New Roman"/>
          <w:sz w:val="28"/>
        </w:rPr>
        <w:t>314</w:t>
      </w:r>
      <w:r w:rsidRPr="00C61CA7">
        <w:rPr>
          <w:rFonts w:ascii="Times New Roman" w:hAnsi="Times New Roman" w:cs="Times New Roman"/>
          <w:sz w:val="28"/>
        </w:rPr>
        <w:t xml:space="preserve"> «О внесении изменений в постановление администрации муниципального </w:t>
      </w:r>
      <w:r w:rsidRPr="00C61CA7">
        <w:rPr>
          <w:rFonts w:ascii="Times New Roman" w:hAnsi="Times New Roman" w:cs="Times New Roman"/>
          <w:sz w:val="28"/>
        </w:rPr>
        <w:lastRenderedPageBreak/>
        <w:t>о</w:t>
      </w:r>
      <w:r>
        <w:rPr>
          <w:rFonts w:ascii="Times New Roman" w:hAnsi="Times New Roman" w:cs="Times New Roman"/>
          <w:sz w:val="28"/>
        </w:rPr>
        <w:t>бразования Славянский район от 8 декабря</w:t>
      </w:r>
      <w:r w:rsidRPr="00C61CA7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4</w:t>
      </w:r>
      <w:r w:rsidRPr="00C61CA7">
        <w:rPr>
          <w:rFonts w:ascii="Times New Roman" w:hAnsi="Times New Roman" w:cs="Times New Roman"/>
          <w:sz w:val="28"/>
        </w:rPr>
        <w:t xml:space="preserve"> года № </w:t>
      </w:r>
      <w:r>
        <w:rPr>
          <w:rFonts w:ascii="Times New Roman" w:hAnsi="Times New Roman" w:cs="Times New Roman"/>
          <w:sz w:val="28"/>
        </w:rPr>
        <w:t>3224</w:t>
      </w:r>
      <w:r w:rsidRPr="00C61CA7">
        <w:rPr>
          <w:rFonts w:ascii="Times New Roman" w:hAnsi="Times New Roman" w:cs="Times New Roman"/>
          <w:sz w:val="28"/>
        </w:rPr>
        <w:t xml:space="preserve"> </w:t>
      </w:r>
      <w:r w:rsidR="00621E03">
        <w:rPr>
          <w:rFonts w:ascii="Times New Roman" w:hAnsi="Times New Roman" w:cs="Times New Roman"/>
          <w:sz w:val="28"/>
        </w:rPr>
        <w:t xml:space="preserve">                              </w:t>
      </w:r>
      <w:r w:rsidRPr="00C61CA7">
        <w:rPr>
          <w:rFonts w:ascii="Times New Roman" w:hAnsi="Times New Roman" w:cs="Times New Roman"/>
          <w:sz w:val="28"/>
        </w:rPr>
        <w:t xml:space="preserve">«Об утверждении муниципальной программы муниципального образования Славянский район </w:t>
      </w:r>
      <w:r>
        <w:rPr>
          <w:rFonts w:ascii="Times New Roman" w:hAnsi="Times New Roman" w:cs="Times New Roman"/>
          <w:sz w:val="28"/>
        </w:rPr>
        <w:t xml:space="preserve">«Экономическое развитие и инновационная экономика на </w:t>
      </w:r>
      <w:r w:rsidRPr="00C61CA7"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</w:rPr>
        <w:t>5</w:t>
      </w:r>
      <w:r w:rsidRPr="00C61CA7">
        <w:rPr>
          <w:rFonts w:ascii="Times New Roman" w:hAnsi="Times New Roman" w:cs="Times New Roman"/>
          <w:sz w:val="28"/>
        </w:rPr>
        <w:t>-201</w:t>
      </w:r>
      <w:r>
        <w:rPr>
          <w:rFonts w:ascii="Times New Roman" w:hAnsi="Times New Roman" w:cs="Times New Roman"/>
          <w:sz w:val="28"/>
        </w:rPr>
        <w:t>7</w:t>
      </w:r>
      <w:r w:rsidRPr="00C61CA7">
        <w:rPr>
          <w:rFonts w:ascii="Times New Roman" w:hAnsi="Times New Roman" w:cs="Times New Roman"/>
          <w:sz w:val="28"/>
        </w:rPr>
        <w:t xml:space="preserve"> годы».</w:t>
      </w:r>
    </w:p>
    <w:p w:rsidR="00FC7613" w:rsidRPr="00D225D1" w:rsidRDefault="00621E03" w:rsidP="00FC761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7613" w:rsidRPr="00ED2C39">
        <w:rPr>
          <w:sz w:val="28"/>
          <w:szCs w:val="28"/>
        </w:rPr>
        <w:t xml:space="preserve">. </w:t>
      </w:r>
      <w:r w:rsidR="00ED2C39" w:rsidRPr="00ED2C39">
        <w:rPr>
          <w:sz w:val="28"/>
          <w:szCs w:val="28"/>
        </w:rPr>
        <w:t>Управлению по взаимодействию со</w:t>
      </w:r>
      <w:r w:rsidR="00FC7613" w:rsidRPr="00ED2C39">
        <w:rPr>
          <w:sz w:val="28"/>
          <w:szCs w:val="28"/>
        </w:rPr>
        <w:t xml:space="preserve"> средствами массовой информации (Воробьева) опубликовать настоящее</w:t>
      </w:r>
      <w:r w:rsidR="00FC7613" w:rsidRPr="00D225D1">
        <w:rPr>
          <w:sz w:val="28"/>
          <w:szCs w:val="28"/>
        </w:rPr>
        <w:t xml:space="preserve">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AC0B95" w:rsidRPr="00A15FC2" w:rsidRDefault="006519AE" w:rsidP="0067392A">
      <w:pPr>
        <w:shd w:val="clear" w:color="auto" w:fill="FFFFFF"/>
        <w:ind w:left="19" w:right="14" w:firstLine="691"/>
        <w:jc w:val="both"/>
        <w:rPr>
          <w:sz w:val="28"/>
        </w:rPr>
      </w:pPr>
      <w:r>
        <w:rPr>
          <w:color w:val="000000"/>
          <w:sz w:val="28"/>
        </w:rPr>
        <w:t>4</w:t>
      </w:r>
      <w:r w:rsidR="00AC0B95" w:rsidRPr="00352471">
        <w:rPr>
          <w:color w:val="000000"/>
          <w:sz w:val="28"/>
        </w:rPr>
        <w:t xml:space="preserve">. </w:t>
      </w:r>
      <w:r w:rsidR="0067392A" w:rsidRPr="0067392A">
        <w:rPr>
          <w:sz w:val="28"/>
          <w:szCs w:val="28"/>
        </w:rPr>
        <w:t>Постановление вступает в силу на следующий день после его официаль</w:t>
      </w:r>
      <w:r w:rsidR="0067392A">
        <w:rPr>
          <w:sz w:val="28"/>
          <w:szCs w:val="28"/>
        </w:rPr>
        <w:t>ного опубликования</w:t>
      </w:r>
      <w:r w:rsidR="009D1AB5">
        <w:rPr>
          <w:sz w:val="28"/>
          <w:szCs w:val="28"/>
        </w:rPr>
        <w:t>.</w:t>
      </w:r>
      <w:r w:rsidR="000E1B35" w:rsidRPr="00352471">
        <w:rPr>
          <w:color w:val="000000"/>
          <w:sz w:val="28"/>
        </w:rPr>
        <w:t xml:space="preserve"> </w:t>
      </w:r>
    </w:p>
    <w:p w:rsidR="00AC0B95" w:rsidRPr="00DB79F1" w:rsidRDefault="00AC0B95" w:rsidP="00AC0B95">
      <w:pPr>
        <w:jc w:val="both"/>
        <w:rPr>
          <w:sz w:val="28"/>
          <w:szCs w:val="28"/>
        </w:rPr>
      </w:pPr>
    </w:p>
    <w:p w:rsidR="00AC0B95" w:rsidRDefault="00AC0B95" w:rsidP="00AC0B95">
      <w:pPr>
        <w:jc w:val="both"/>
        <w:rPr>
          <w:sz w:val="28"/>
          <w:szCs w:val="28"/>
        </w:rPr>
      </w:pPr>
    </w:p>
    <w:p w:rsidR="00DB79F1" w:rsidRDefault="00AC0B95" w:rsidP="00AC0B95">
      <w:pPr>
        <w:rPr>
          <w:sz w:val="28"/>
          <w:szCs w:val="28"/>
        </w:rPr>
      </w:pPr>
      <w:r w:rsidRPr="006B7069">
        <w:rPr>
          <w:sz w:val="28"/>
          <w:szCs w:val="28"/>
        </w:rPr>
        <w:t xml:space="preserve">Глава муниципального </w:t>
      </w:r>
    </w:p>
    <w:p w:rsidR="006C0DF4" w:rsidRPr="00AC0B95" w:rsidRDefault="00DB79F1" w:rsidP="00DB79F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C0B95" w:rsidRPr="006B7069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AC0B95">
        <w:rPr>
          <w:sz w:val="28"/>
          <w:szCs w:val="28"/>
        </w:rPr>
        <w:t xml:space="preserve">Славянский </w:t>
      </w:r>
      <w:r w:rsidR="00AC0B95" w:rsidRPr="006B7069">
        <w:rPr>
          <w:sz w:val="28"/>
          <w:szCs w:val="28"/>
        </w:rPr>
        <w:t xml:space="preserve"> район</w:t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AC0B95" w:rsidRPr="006B7069">
        <w:rPr>
          <w:sz w:val="28"/>
          <w:szCs w:val="28"/>
        </w:rPr>
        <w:t xml:space="preserve">  </w:t>
      </w:r>
      <w:r w:rsidR="00AC0B95">
        <w:rPr>
          <w:sz w:val="28"/>
          <w:szCs w:val="28"/>
        </w:rPr>
        <w:t>Р.И</w:t>
      </w:r>
      <w:r w:rsidR="00AC0B95" w:rsidRPr="006B7069">
        <w:rPr>
          <w:sz w:val="28"/>
          <w:szCs w:val="28"/>
        </w:rPr>
        <w:t xml:space="preserve">. </w:t>
      </w:r>
      <w:proofErr w:type="spellStart"/>
      <w:r w:rsidR="00AC0B95">
        <w:rPr>
          <w:sz w:val="28"/>
          <w:szCs w:val="28"/>
        </w:rPr>
        <w:t>Синяговский</w:t>
      </w:r>
      <w:proofErr w:type="spellEnd"/>
    </w:p>
    <w:sectPr w:rsidR="006C0DF4" w:rsidRPr="00AC0B95" w:rsidSect="00AC0B95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89" w:rsidRDefault="00074889" w:rsidP="00AC0B95">
      <w:r>
        <w:separator/>
      </w:r>
    </w:p>
  </w:endnote>
  <w:endnote w:type="continuationSeparator" w:id="0">
    <w:p w:rsidR="00074889" w:rsidRDefault="00074889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89" w:rsidRDefault="00074889" w:rsidP="00AC0B95">
      <w:r>
        <w:separator/>
      </w:r>
    </w:p>
  </w:footnote>
  <w:footnote w:type="continuationSeparator" w:id="0">
    <w:p w:rsidR="00074889" w:rsidRDefault="00074889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E907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AC0B95" w:rsidRPr="00DB79F1" w:rsidRDefault="003C5065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E90763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  <w:p w:rsidR="006B7069" w:rsidRDefault="00E90763" w:rsidP="00235FE2">
    <w:pPr>
      <w:pStyle w:val="a3"/>
      <w:tabs>
        <w:tab w:val="left" w:pos="3680"/>
        <w:tab w:val="left" w:pos="532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95" w:rsidRDefault="00AC0B95">
    <w:pPr>
      <w:pStyle w:val="a3"/>
    </w:pPr>
  </w:p>
  <w:p w:rsidR="00AC0B95" w:rsidRDefault="00AC0B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B95"/>
    <w:rsid w:val="00074889"/>
    <w:rsid w:val="000A0390"/>
    <w:rsid w:val="000E1B35"/>
    <w:rsid w:val="000F2B7F"/>
    <w:rsid w:val="00113811"/>
    <w:rsid w:val="00282D72"/>
    <w:rsid w:val="00293416"/>
    <w:rsid w:val="0029518D"/>
    <w:rsid w:val="002A4C45"/>
    <w:rsid w:val="00335645"/>
    <w:rsid w:val="00342055"/>
    <w:rsid w:val="00352471"/>
    <w:rsid w:val="00354C06"/>
    <w:rsid w:val="00376F8B"/>
    <w:rsid w:val="00392115"/>
    <w:rsid w:val="003B6C56"/>
    <w:rsid w:val="003C5065"/>
    <w:rsid w:val="003F6259"/>
    <w:rsid w:val="004319DA"/>
    <w:rsid w:val="00435133"/>
    <w:rsid w:val="0043526A"/>
    <w:rsid w:val="00481315"/>
    <w:rsid w:val="00493F5F"/>
    <w:rsid w:val="004B06C7"/>
    <w:rsid w:val="004B4EFB"/>
    <w:rsid w:val="004B658C"/>
    <w:rsid w:val="00533563"/>
    <w:rsid w:val="006033B2"/>
    <w:rsid w:val="00612527"/>
    <w:rsid w:val="00621E03"/>
    <w:rsid w:val="006519AE"/>
    <w:rsid w:val="0067392A"/>
    <w:rsid w:val="006943FE"/>
    <w:rsid w:val="00696A82"/>
    <w:rsid w:val="006B0769"/>
    <w:rsid w:val="006C0DF4"/>
    <w:rsid w:val="006E3330"/>
    <w:rsid w:val="006F6379"/>
    <w:rsid w:val="006F7D3F"/>
    <w:rsid w:val="00701AC8"/>
    <w:rsid w:val="007B29F2"/>
    <w:rsid w:val="00827CD3"/>
    <w:rsid w:val="00845FAE"/>
    <w:rsid w:val="00906838"/>
    <w:rsid w:val="00923667"/>
    <w:rsid w:val="009402B9"/>
    <w:rsid w:val="009475A9"/>
    <w:rsid w:val="0097768D"/>
    <w:rsid w:val="00996298"/>
    <w:rsid w:val="009C6B39"/>
    <w:rsid w:val="009D1AB5"/>
    <w:rsid w:val="00A06CDA"/>
    <w:rsid w:val="00A44369"/>
    <w:rsid w:val="00A86D30"/>
    <w:rsid w:val="00A9773F"/>
    <w:rsid w:val="00AC0B95"/>
    <w:rsid w:val="00AC42AF"/>
    <w:rsid w:val="00B5239B"/>
    <w:rsid w:val="00B840B6"/>
    <w:rsid w:val="00BD706C"/>
    <w:rsid w:val="00C61CA7"/>
    <w:rsid w:val="00C6511C"/>
    <w:rsid w:val="00CE5442"/>
    <w:rsid w:val="00CE5E5B"/>
    <w:rsid w:val="00D35FA1"/>
    <w:rsid w:val="00D37233"/>
    <w:rsid w:val="00D57289"/>
    <w:rsid w:val="00D66A9D"/>
    <w:rsid w:val="00DB79F1"/>
    <w:rsid w:val="00DE2BDE"/>
    <w:rsid w:val="00E10B84"/>
    <w:rsid w:val="00E75B73"/>
    <w:rsid w:val="00E90763"/>
    <w:rsid w:val="00EB4F9F"/>
    <w:rsid w:val="00EC45E3"/>
    <w:rsid w:val="00ED2C39"/>
    <w:rsid w:val="00ED420B"/>
    <w:rsid w:val="00EF7194"/>
    <w:rsid w:val="00F26D4B"/>
    <w:rsid w:val="00FB3326"/>
    <w:rsid w:val="00FB5E73"/>
    <w:rsid w:val="00FC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No Spacing"/>
    <w:uiPriority w:val="1"/>
    <w:qFormat/>
    <w:rsid w:val="00E90763"/>
    <w:pPr>
      <w:ind w:firstLine="851"/>
      <w:jc w:val="center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C444E-DE9D-469B-AF5E-47E84DBF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ЮА</dc:creator>
  <cp:lastModifiedBy>Вареца ЕВ</cp:lastModifiedBy>
  <cp:revision>46</cp:revision>
  <cp:lastPrinted>2016-09-07T07:26:00Z</cp:lastPrinted>
  <dcterms:created xsi:type="dcterms:W3CDTF">2014-10-09T12:32:00Z</dcterms:created>
  <dcterms:modified xsi:type="dcterms:W3CDTF">2016-09-16T08:17:00Z</dcterms:modified>
</cp:coreProperties>
</file>